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CD3E03" w:rsidP="00CD687D">
      <w:pPr>
        <w:rPr>
          <w:sz w:val="28"/>
          <w:szCs w:val="28"/>
        </w:rPr>
      </w:pPr>
      <w:r w:rsidRPr="00CD3E03">
        <w:rPr>
          <w:b/>
          <w:noProof/>
          <w:sz w:val="28"/>
          <w:szCs w:val="28"/>
        </w:rPr>
        <w:pict>
          <v:roundrect id="_x0000_s1027" style="position:absolute;margin-left:5.3pt;margin-top:-2.4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101B8E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A461E6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Dünyamızın Uydusu Ay</w:t>
                  </w: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297E68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Ay, Dünya’nın tek doğal uydusu</w:t>
      </w:r>
      <w:r w:rsidR="00297E68">
        <w:rPr>
          <w:bCs/>
          <w:sz w:val="28"/>
          <w:szCs w:val="28"/>
        </w:rPr>
        <w:t>dur.</w:t>
      </w: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16CFE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Ay, Dünya’ya</w:t>
      </w:r>
      <w:r w:rsidR="00516CFE" w:rsidRPr="007B7567">
        <w:rPr>
          <w:bCs/>
          <w:sz w:val="28"/>
          <w:szCs w:val="28"/>
        </w:rPr>
        <w:t xml:space="preserve"> en yakın gök cismidir. </w:t>
      </w: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297E68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Ay, ışık kaynağı değildir. Güneş’ten aldığı ışığı yansıtır. </w:t>
      </w: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 da Dünya gibi hareket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 xml:space="preserve">hâlindedir. </w:t>
      </w: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Ay, kendi etrafında dönerken, aynı zamanda da Dünya etrafında dolanır. </w:t>
      </w: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Ay’ın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>kendi çevresinde dönmesi ve Dünya’nın çevresinde dolanması aynı sürede gerçekleşir.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>Bu</w:t>
      </w:r>
      <w:r>
        <w:rPr>
          <w:bCs/>
          <w:sz w:val="28"/>
          <w:szCs w:val="28"/>
        </w:rPr>
        <w:t xml:space="preserve"> nedenle </w:t>
      </w:r>
      <w:r w:rsidRPr="007B7567">
        <w:rPr>
          <w:bCs/>
          <w:sz w:val="28"/>
          <w:szCs w:val="28"/>
        </w:rPr>
        <w:t>Ay’ın hep aynı yüzü</w:t>
      </w:r>
      <w:r>
        <w:rPr>
          <w:bCs/>
          <w:sz w:val="28"/>
          <w:szCs w:val="28"/>
        </w:rPr>
        <w:t>nü görürüz</w:t>
      </w:r>
      <w:r w:rsidRPr="007B7567">
        <w:rPr>
          <w:bCs/>
          <w:sz w:val="28"/>
          <w:szCs w:val="28"/>
        </w:rPr>
        <w:t>.</w:t>
      </w: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16CFE" w:rsidRDefault="00516CFE" w:rsidP="00297E68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Ay’ın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 xml:space="preserve">Dünya etrafındaki dolanma hareketi </w:t>
      </w:r>
      <w:r w:rsidR="00297E68">
        <w:rPr>
          <w:bCs/>
          <w:sz w:val="28"/>
          <w:szCs w:val="28"/>
        </w:rPr>
        <w:t xml:space="preserve">sonucu </w:t>
      </w:r>
      <w:r w:rsidRPr="007B7567">
        <w:rPr>
          <w:bCs/>
          <w:sz w:val="28"/>
          <w:szCs w:val="28"/>
        </w:rPr>
        <w:t xml:space="preserve">Ay’ın ışık alan </w:t>
      </w:r>
      <w:r>
        <w:rPr>
          <w:bCs/>
          <w:sz w:val="28"/>
          <w:szCs w:val="28"/>
        </w:rPr>
        <w:t>miktarı</w:t>
      </w:r>
      <w:r w:rsidR="00297E68">
        <w:rPr>
          <w:bCs/>
          <w:sz w:val="28"/>
          <w:szCs w:val="28"/>
        </w:rPr>
        <w:t xml:space="preserve"> sürekli değişir ve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 xml:space="preserve">Dünya’dan </w:t>
      </w:r>
      <w:r w:rsidR="00297E68">
        <w:rPr>
          <w:bCs/>
          <w:sz w:val="28"/>
          <w:szCs w:val="28"/>
        </w:rPr>
        <w:t xml:space="preserve">Ay’a </w:t>
      </w:r>
      <w:r w:rsidRPr="007B7567">
        <w:rPr>
          <w:bCs/>
          <w:sz w:val="28"/>
          <w:szCs w:val="28"/>
        </w:rPr>
        <w:t>bak</w:t>
      </w:r>
      <w:r w:rsidR="00297E68">
        <w:rPr>
          <w:bCs/>
          <w:sz w:val="28"/>
          <w:szCs w:val="28"/>
        </w:rPr>
        <w:t>tığımızda</w:t>
      </w:r>
      <w:r w:rsidRPr="007B7567">
        <w:rPr>
          <w:bCs/>
          <w:sz w:val="28"/>
          <w:szCs w:val="28"/>
        </w:rPr>
        <w:t xml:space="preserve"> Ay’ı farklı şekillerde </w:t>
      </w:r>
      <w:r w:rsidR="00297E68">
        <w:rPr>
          <w:bCs/>
          <w:sz w:val="28"/>
          <w:szCs w:val="28"/>
        </w:rPr>
        <w:t>görürüz</w:t>
      </w:r>
      <w:r w:rsidRPr="007B7567">
        <w:rPr>
          <w:bCs/>
          <w:sz w:val="28"/>
          <w:szCs w:val="28"/>
        </w:rPr>
        <w:t xml:space="preserve">. </w:t>
      </w: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97E68" w:rsidRDefault="00297E68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 yüzeyinin</w:t>
      </w:r>
      <w:r>
        <w:rPr>
          <w:bCs/>
          <w:sz w:val="28"/>
          <w:szCs w:val="28"/>
        </w:rPr>
        <w:t xml:space="preserve"> </w:t>
      </w:r>
      <w:r w:rsidR="00297E68">
        <w:rPr>
          <w:bCs/>
          <w:sz w:val="28"/>
          <w:szCs w:val="28"/>
        </w:rPr>
        <w:t xml:space="preserve">Dünya’dan gözlemlenen </w:t>
      </w:r>
      <w:r w:rsidR="00182B84">
        <w:rPr>
          <w:bCs/>
          <w:sz w:val="28"/>
          <w:szCs w:val="28"/>
        </w:rPr>
        <w:t xml:space="preserve">ışıklı/ışıksız </w:t>
      </w:r>
      <w:r w:rsidR="00297E68">
        <w:rPr>
          <w:bCs/>
          <w:sz w:val="28"/>
          <w:szCs w:val="28"/>
        </w:rPr>
        <w:t xml:space="preserve">farklı </w:t>
      </w:r>
      <w:r w:rsidRPr="007B7567">
        <w:rPr>
          <w:bCs/>
          <w:sz w:val="28"/>
          <w:szCs w:val="28"/>
        </w:rPr>
        <w:t xml:space="preserve">şekillerine </w:t>
      </w:r>
      <w:r w:rsidRPr="007B7567">
        <w:rPr>
          <w:b/>
          <w:bCs/>
          <w:sz w:val="28"/>
          <w:szCs w:val="28"/>
        </w:rPr>
        <w:t>“Ay’ın evreleri”</w:t>
      </w:r>
      <w:r w:rsidRPr="007B7567">
        <w:rPr>
          <w:bCs/>
          <w:sz w:val="28"/>
          <w:szCs w:val="28"/>
        </w:rPr>
        <w:t xml:space="preserve"> adı verilir. </w:t>
      </w:r>
    </w:p>
    <w:p w:rsidR="00516CFE" w:rsidRPr="00516CFE" w:rsidRDefault="00516CFE" w:rsidP="00516CFE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516CFE" w:rsidRPr="007B7567" w:rsidRDefault="00516CFE" w:rsidP="00516CFE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7B7567">
        <w:rPr>
          <w:b/>
          <w:bCs/>
          <w:sz w:val="28"/>
          <w:szCs w:val="28"/>
        </w:rPr>
        <w:t>Ay’ın sırasıyla dört evresi vardır:</w:t>
      </w:r>
    </w:p>
    <w:p w:rsidR="00516CFE" w:rsidRDefault="00516CFE" w:rsidP="00516CFE">
      <w:pPr>
        <w:numPr>
          <w:ilvl w:val="0"/>
          <w:numId w:val="2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Yeni ay, </w:t>
      </w:r>
    </w:p>
    <w:p w:rsidR="00516CFE" w:rsidRDefault="00516CFE" w:rsidP="00516CFE">
      <w:pPr>
        <w:numPr>
          <w:ilvl w:val="0"/>
          <w:numId w:val="2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İ</w:t>
      </w:r>
      <w:r w:rsidRPr="007B7567">
        <w:rPr>
          <w:bCs/>
          <w:sz w:val="28"/>
          <w:szCs w:val="28"/>
        </w:rPr>
        <w:t>lk dördün,</w:t>
      </w:r>
      <w:r>
        <w:rPr>
          <w:bCs/>
          <w:sz w:val="28"/>
          <w:szCs w:val="28"/>
        </w:rPr>
        <w:t xml:space="preserve"> </w:t>
      </w:r>
    </w:p>
    <w:p w:rsidR="00516CFE" w:rsidRDefault="00516CFE" w:rsidP="00516CFE">
      <w:pPr>
        <w:numPr>
          <w:ilvl w:val="0"/>
          <w:numId w:val="2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D</w:t>
      </w:r>
      <w:r w:rsidRPr="007B7567">
        <w:rPr>
          <w:bCs/>
          <w:sz w:val="28"/>
          <w:szCs w:val="28"/>
        </w:rPr>
        <w:t xml:space="preserve">olunay ve </w:t>
      </w:r>
    </w:p>
    <w:p w:rsidR="00516CFE" w:rsidRPr="007B7567" w:rsidRDefault="00516CFE" w:rsidP="00516CFE">
      <w:pPr>
        <w:numPr>
          <w:ilvl w:val="0"/>
          <w:numId w:val="2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S</w:t>
      </w:r>
      <w:r w:rsidRPr="007B7567">
        <w:rPr>
          <w:bCs/>
          <w:sz w:val="28"/>
          <w:szCs w:val="28"/>
        </w:rPr>
        <w:t>on dördün</w:t>
      </w:r>
      <w:r>
        <w:rPr>
          <w:bCs/>
          <w:sz w:val="28"/>
          <w:szCs w:val="28"/>
        </w:rPr>
        <w:t>.</w:t>
      </w:r>
    </w:p>
    <w:p w:rsidR="00516CFE" w:rsidRPr="00516CFE" w:rsidRDefault="00516CFE" w:rsidP="00516CFE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113665</wp:posOffset>
            </wp:positionV>
            <wp:extent cx="987425" cy="1057275"/>
            <wp:effectExtent l="19050" t="0" r="3175" b="0"/>
            <wp:wrapSquare wrapText="bothSides"/>
            <wp:docPr id="423" name="Resim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7567">
        <w:rPr>
          <w:b/>
          <w:bCs/>
          <w:sz w:val="28"/>
          <w:szCs w:val="28"/>
        </w:rPr>
        <w:t>Yeni ay:</w:t>
      </w:r>
      <w:r w:rsidRPr="007B7567">
        <w:rPr>
          <w:bCs/>
          <w:sz w:val="28"/>
          <w:szCs w:val="28"/>
        </w:rPr>
        <w:t xml:space="preserve"> </w:t>
      </w:r>
    </w:p>
    <w:p w:rsidR="00516CFE" w:rsidRDefault="00516CFE" w:rsidP="00516CFE">
      <w:pPr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Ay, Güneş</w:t>
      </w:r>
      <w:r>
        <w:rPr>
          <w:bCs/>
          <w:sz w:val="28"/>
          <w:szCs w:val="28"/>
        </w:rPr>
        <w:t xml:space="preserve"> ile Dünya arasında yer alır.</w:t>
      </w:r>
    </w:p>
    <w:p w:rsidR="00516CFE" w:rsidRDefault="00516CFE" w:rsidP="00516CFE">
      <w:pPr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Güneş, Ay’ın görünmeyen tarafını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 xml:space="preserve">aydınlatır. </w:t>
      </w:r>
    </w:p>
    <w:p w:rsidR="00516CFE" w:rsidRPr="007B7567" w:rsidRDefault="00516CFE" w:rsidP="00516CFE">
      <w:pPr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 görünmez.</w:t>
      </w:r>
    </w:p>
    <w:p w:rsidR="00516CFE" w:rsidRPr="00516CFE" w:rsidRDefault="00516CFE" w:rsidP="00516CFE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64135</wp:posOffset>
            </wp:positionV>
            <wp:extent cx="995045" cy="1123950"/>
            <wp:effectExtent l="19050" t="0" r="0" b="0"/>
            <wp:wrapSquare wrapText="bothSides"/>
            <wp:docPr id="424" name="Resim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7567">
        <w:rPr>
          <w:b/>
          <w:bCs/>
          <w:sz w:val="28"/>
          <w:szCs w:val="28"/>
        </w:rPr>
        <w:t>İlk dördün:</w:t>
      </w:r>
      <w:r w:rsidRPr="007B7567">
        <w:rPr>
          <w:bCs/>
          <w:sz w:val="28"/>
          <w:szCs w:val="28"/>
        </w:rPr>
        <w:t xml:space="preserve"> </w:t>
      </w:r>
    </w:p>
    <w:p w:rsidR="00516CFE" w:rsidRDefault="00516CFE" w:rsidP="00516CFE">
      <w:pPr>
        <w:numPr>
          <w:ilvl w:val="0"/>
          <w:numId w:val="24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Ay’ın Dünya’dan görünen yüzünün sağ tarafı aydınlanır. </w:t>
      </w:r>
    </w:p>
    <w:p w:rsidR="00516CFE" w:rsidRDefault="00516CFE" w:rsidP="00516CFE">
      <w:pPr>
        <w:numPr>
          <w:ilvl w:val="0"/>
          <w:numId w:val="24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Ay, yarım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>daire şeklinde görülür.</w:t>
      </w:r>
    </w:p>
    <w:p w:rsidR="00516CFE" w:rsidRPr="00516CFE" w:rsidRDefault="00516CFE" w:rsidP="00516CFE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1833245</wp:posOffset>
            </wp:positionH>
            <wp:positionV relativeFrom="paragraph">
              <wp:posOffset>22225</wp:posOffset>
            </wp:positionV>
            <wp:extent cx="991235" cy="1104900"/>
            <wp:effectExtent l="19050" t="0" r="0" b="0"/>
            <wp:wrapSquare wrapText="bothSides"/>
            <wp:docPr id="425" name="Resim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7567">
        <w:rPr>
          <w:b/>
          <w:bCs/>
          <w:sz w:val="28"/>
          <w:szCs w:val="28"/>
        </w:rPr>
        <w:t>Dolunay:</w:t>
      </w:r>
      <w:r w:rsidRPr="007B7567">
        <w:rPr>
          <w:bCs/>
          <w:sz w:val="28"/>
          <w:szCs w:val="28"/>
        </w:rPr>
        <w:t xml:space="preserve"> </w:t>
      </w:r>
    </w:p>
    <w:p w:rsidR="00516CFE" w:rsidRDefault="00516CFE" w:rsidP="00516CFE">
      <w:pPr>
        <w:numPr>
          <w:ilvl w:val="0"/>
          <w:numId w:val="25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Ay’ın Dünya’dan görünen yüzünün tamamı aydınlanır. </w:t>
      </w:r>
    </w:p>
    <w:p w:rsidR="00516CFE" w:rsidRPr="007B7567" w:rsidRDefault="00516CFE" w:rsidP="00516CFE">
      <w:pPr>
        <w:numPr>
          <w:ilvl w:val="0"/>
          <w:numId w:val="25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Ay, tam bir daire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>olarak görülür.</w:t>
      </w:r>
    </w:p>
    <w:p w:rsidR="00516CFE" w:rsidRPr="00516CFE" w:rsidRDefault="00516CFE" w:rsidP="00516CFE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516CFE" w:rsidRDefault="00516CFE" w:rsidP="00516CFE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60960</wp:posOffset>
            </wp:positionV>
            <wp:extent cx="891540" cy="990600"/>
            <wp:effectExtent l="19050" t="0" r="3810" b="0"/>
            <wp:wrapSquare wrapText="bothSides"/>
            <wp:docPr id="426" name="Resim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7567">
        <w:rPr>
          <w:b/>
          <w:bCs/>
          <w:sz w:val="28"/>
          <w:szCs w:val="28"/>
        </w:rPr>
        <w:t>Son dördün:</w:t>
      </w:r>
      <w:r w:rsidRPr="007B7567">
        <w:rPr>
          <w:bCs/>
          <w:sz w:val="28"/>
          <w:szCs w:val="28"/>
        </w:rPr>
        <w:t xml:space="preserve"> </w:t>
      </w:r>
    </w:p>
    <w:p w:rsidR="00516CFE" w:rsidRDefault="00516CFE" w:rsidP="00516CFE">
      <w:pPr>
        <w:numPr>
          <w:ilvl w:val="0"/>
          <w:numId w:val="26"/>
        </w:numPr>
        <w:tabs>
          <w:tab w:val="clear" w:pos="720"/>
          <w:tab w:val="num" w:pos="426"/>
        </w:tabs>
        <w:autoSpaceDE w:val="0"/>
        <w:autoSpaceDN w:val="0"/>
        <w:adjustRightInd w:val="0"/>
        <w:ind w:left="425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Ay’ın Dünya’dan görünen yüzünün sol tarafı aydınlanır. </w:t>
      </w:r>
    </w:p>
    <w:p w:rsidR="00795A6B" w:rsidRDefault="00516CFE" w:rsidP="00711F2A">
      <w:pPr>
        <w:numPr>
          <w:ilvl w:val="0"/>
          <w:numId w:val="26"/>
        </w:numPr>
        <w:tabs>
          <w:tab w:val="clear" w:pos="720"/>
          <w:tab w:val="num" w:pos="426"/>
        </w:tabs>
        <w:autoSpaceDE w:val="0"/>
        <w:autoSpaceDN w:val="0"/>
        <w:adjustRightInd w:val="0"/>
        <w:ind w:left="425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Ay, yarım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 xml:space="preserve">daire </w:t>
      </w:r>
      <w:proofErr w:type="gramStart"/>
      <w:r w:rsidRPr="007B7567">
        <w:rPr>
          <w:bCs/>
          <w:sz w:val="28"/>
          <w:szCs w:val="28"/>
        </w:rPr>
        <w:t>şeklinde</w:t>
      </w:r>
      <w:proofErr w:type="gramEnd"/>
      <w:r w:rsidRPr="007B7567">
        <w:rPr>
          <w:bCs/>
          <w:sz w:val="28"/>
          <w:szCs w:val="28"/>
        </w:rPr>
        <w:t xml:space="preserve"> görülür.</w:t>
      </w:r>
    </w:p>
    <w:p w:rsidR="00732BD5" w:rsidRPr="00516CFE" w:rsidRDefault="00732BD5" w:rsidP="00516CFE">
      <w:pPr>
        <w:autoSpaceDE w:val="0"/>
        <w:autoSpaceDN w:val="0"/>
        <w:adjustRightInd w:val="0"/>
        <w:rPr>
          <w:bCs/>
          <w:sz w:val="28"/>
          <w:szCs w:val="28"/>
        </w:rPr>
      </w:pPr>
    </w:p>
    <w:sectPr w:rsidR="00732BD5" w:rsidRPr="00516CFE" w:rsidSect="00645ABF">
      <w:headerReference w:type="default" r:id="rId12"/>
      <w:footerReference w:type="even" r:id="rId13"/>
      <w:footerReference w:type="default" r:id="rId14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65F" w:rsidRDefault="00E2065F">
      <w:r>
        <w:separator/>
      </w:r>
    </w:p>
  </w:endnote>
  <w:endnote w:type="continuationSeparator" w:id="0">
    <w:p w:rsidR="00E2065F" w:rsidRDefault="00E20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D3E03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D3E03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32BD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65F" w:rsidRDefault="00E2065F">
      <w:r>
        <w:separator/>
      </w:r>
    </w:p>
  </w:footnote>
  <w:footnote w:type="continuationSeparator" w:id="0">
    <w:p w:rsidR="00E2065F" w:rsidRDefault="00E206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101B8E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A461E6"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A461E6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A461E6">
      <w:rPr>
        <w:sz w:val="22"/>
        <w:szCs w:val="22"/>
      </w:rPr>
      <w:t>Dünyamızın Uydusu Ay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CD3E0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CD3E03" w:rsidRPr="001879A4">
      <w:rPr>
        <w:sz w:val="22"/>
        <w:szCs w:val="22"/>
      </w:rPr>
      <w:fldChar w:fldCharType="separate"/>
    </w:r>
    <w:r w:rsidR="00732BD5">
      <w:rPr>
        <w:noProof/>
        <w:sz w:val="22"/>
        <w:szCs w:val="22"/>
      </w:rPr>
      <w:t>1</w:t>
    </w:r>
    <w:r w:rsidR="00CD3E03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CD3E0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CD3E03" w:rsidRPr="001879A4">
      <w:rPr>
        <w:sz w:val="22"/>
        <w:szCs w:val="22"/>
      </w:rPr>
      <w:fldChar w:fldCharType="separate"/>
    </w:r>
    <w:r w:rsidR="00732BD5">
      <w:rPr>
        <w:noProof/>
        <w:sz w:val="22"/>
        <w:szCs w:val="22"/>
      </w:rPr>
      <w:t>2</w:t>
    </w:r>
    <w:r w:rsidR="00CD3E03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B66184"/>
    <w:multiLevelType w:val="hybridMultilevel"/>
    <w:tmpl w:val="B72A46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4E639D"/>
    <w:multiLevelType w:val="hybridMultilevel"/>
    <w:tmpl w:val="9670B0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A056A1"/>
    <w:multiLevelType w:val="hybridMultilevel"/>
    <w:tmpl w:val="647EA2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75283"/>
    <w:multiLevelType w:val="hybridMultilevel"/>
    <w:tmpl w:val="514650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7C6D0B"/>
    <w:multiLevelType w:val="hybridMultilevel"/>
    <w:tmpl w:val="0F9069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8"/>
  </w:num>
  <w:num w:numId="6">
    <w:abstractNumId w:val="3"/>
  </w:num>
  <w:num w:numId="7">
    <w:abstractNumId w:val="5"/>
  </w:num>
  <w:num w:numId="8">
    <w:abstractNumId w:val="25"/>
  </w:num>
  <w:num w:numId="9">
    <w:abstractNumId w:val="0"/>
  </w:num>
  <w:num w:numId="10">
    <w:abstractNumId w:val="2"/>
  </w:num>
  <w:num w:numId="11">
    <w:abstractNumId w:val="14"/>
  </w:num>
  <w:num w:numId="12">
    <w:abstractNumId w:val="8"/>
  </w:num>
  <w:num w:numId="13">
    <w:abstractNumId w:val="17"/>
  </w:num>
  <w:num w:numId="14">
    <w:abstractNumId w:val="19"/>
  </w:num>
  <w:num w:numId="15">
    <w:abstractNumId w:val="24"/>
  </w:num>
  <w:num w:numId="16">
    <w:abstractNumId w:val="16"/>
  </w:num>
  <w:num w:numId="17">
    <w:abstractNumId w:val="1"/>
  </w:num>
  <w:num w:numId="18">
    <w:abstractNumId w:val="11"/>
  </w:num>
  <w:num w:numId="19">
    <w:abstractNumId w:val="22"/>
  </w:num>
  <w:num w:numId="20">
    <w:abstractNumId w:val="7"/>
  </w:num>
  <w:num w:numId="21">
    <w:abstractNumId w:val="23"/>
  </w:num>
  <w:num w:numId="22">
    <w:abstractNumId w:val="13"/>
  </w:num>
  <w:num w:numId="23">
    <w:abstractNumId w:val="10"/>
  </w:num>
  <w:num w:numId="24">
    <w:abstractNumId w:val="6"/>
  </w:num>
  <w:num w:numId="25">
    <w:abstractNumId w:val="20"/>
  </w:num>
  <w:num w:numId="26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364E7"/>
    <w:rsid w:val="000429A2"/>
    <w:rsid w:val="00045581"/>
    <w:rsid w:val="00047C00"/>
    <w:rsid w:val="000701AE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1B8E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82B84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97E68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342F"/>
    <w:rsid w:val="00344E04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16CFE"/>
    <w:rsid w:val="00533A25"/>
    <w:rsid w:val="00534352"/>
    <w:rsid w:val="00543932"/>
    <w:rsid w:val="00551B78"/>
    <w:rsid w:val="00562582"/>
    <w:rsid w:val="00575310"/>
    <w:rsid w:val="00584CA3"/>
    <w:rsid w:val="0059178D"/>
    <w:rsid w:val="00592343"/>
    <w:rsid w:val="00594372"/>
    <w:rsid w:val="00597594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2BD5"/>
    <w:rsid w:val="0073428A"/>
    <w:rsid w:val="00742C18"/>
    <w:rsid w:val="00751483"/>
    <w:rsid w:val="007934C9"/>
    <w:rsid w:val="00794743"/>
    <w:rsid w:val="00795A6B"/>
    <w:rsid w:val="007A05F5"/>
    <w:rsid w:val="007A4341"/>
    <w:rsid w:val="007B3265"/>
    <w:rsid w:val="007C35DF"/>
    <w:rsid w:val="007C76B4"/>
    <w:rsid w:val="00802670"/>
    <w:rsid w:val="00826933"/>
    <w:rsid w:val="00830DEA"/>
    <w:rsid w:val="00837AB8"/>
    <w:rsid w:val="0084755C"/>
    <w:rsid w:val="00873B21"/>
    <w:rsid w:val="008819D5"/>
    <w:rsid w:val="0088663C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3C2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61E6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2EBB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D2631"/>
    <w:rsid w:val="00CD3E03"/>
    <w:rsid w:val="00CD687D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065F"/>
    <w:rsid w:val="00E22167"/>
    <w:rsid w:val="00E27C82"/>
    <w:rsid w:val="00E36A73"/>
    <w:rsid w:val="00E44570"/>
    <w:rsid w:val="00E50381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3D7D"/>
    <w:rsid w:val="00F21C72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E90BA-04EA-49B9-9242-56EF0F64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46</cp:revision>
  <cp:lastPrinted>2017-02-12T19:20:00Z</cp:lastPrinted>
  <dcterms:created xsi:type="dcterms:W3CDTF">2017-02-12T11:34:00Z</dcterms:created>
  <dcterms:modified xsi:type="dcterms:W3CDTF">2017-07-14T08:38:00Z</dcterms:modified>
</cp:coreProperties>
</file>